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E681B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nl-NL"/>
        </w:rPr>
      </w:pPr>
      <w:r w:rsidRPr="00D216A4">
        <w:rPr>
          <w:rFonts w:ascii="Comic Sans MS" w:eastAsia="Times New Roman" w:hAnsi="Comic Sans MS" w:cs="Arial"/>
          <w:b/>
          <w:sz w:val="24"/>
          <w:szCs w:val="24"/>
          <w:lang w:eastAsia="nl-NL"/>
        </w:rPr>
        <w:t>Wanneer gebruik je aangeplakte</w:t>
      </w:r>
      <w:r>
        <w:rPr>
          <w:rFonts w:ascii="Comic Sans MS" w:eastAsia="Times New Roman" w:hAnsi="Comic Sans MS" w:cs="Arial"/>
          <w:b/>
          <w:sz w:val="24"/>
          <w:szCs w:val="24"/>
          <w:lang w:eastAsia="nl-NL"/>
        </w:rPr>
        <w:t>/korte</w:t>
      </w:r>
      <w:r w:rsidRPr="00D216A4">
        <w:rPr>
          <w:rFonts w:ascii="Comic Sans MS" w:eastAsia="Times New Roman" w:hAnsi="Comic Sans MS" w:cs="Arial"/>
          <w:b/>
          <w:sz w:val="24"/>
          <w:szCs w:val="24"/>
          <w:lang w:eastAsia="nl-NL"/>
        </w:rPr>
        <w:t xml:space="preserve"> vragen (question tag)?</w:t>
      </w:r>
    </w:p>
    <w:p w14:paraId="68EC76A6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>•</w:t>
      </w:r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ab/>
        <w:t xml:space="preserve">Een “tag” is een kort vraagje aan het eind van de zin in. In het Nederlands zeggen wij “niet waar”, “hè?”, “toch”, “is het niet”, “vind je ook niet?” </w:t>
      </w:r>
    </w:p>
    <w:p w14:paraId="5290A9E7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nl-NL"/>
        </w:rPr>
      </w:pPr>
    </w:p>
    <w:p w14:paraId="12D2D677" w14:textId="77777777" w:rsidR="00D216A4" w:rsidRPr="00D216A4" w:rsidRDefault="00D216A4" w:rsidP="00D216A4">
      <w:pPr>
        <w:numPr>
          <w:ilvl w:val="0"/>
          <w:numId w:val="2"/>
        </w:numPr>
        <w:spacing w:after="0" w:line="240" w:lineRule="auto"/>
        <w:contextualSpacing/>
        <w:rPr>
          <w:rFonts w:ascii="Comic Sans MS" w:eastAsia="Times New Roman" w:hAnsi="Comic Sans MS" w:cs="Arial"/>
          <w:sz w:val="24"/>
          <w:szCs w:val="24"/>
          <w:lang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>Dit is een goede film, vind je ook niet?</w:t>
      </w:r>
    </w:p>
    <w:p w14:paraId="3D7A5B03" w14:textId="77777777" w:rsidR="00D216A4" w:rsidRPr="00D216A4" w:rsidRDefault="00D216A4" w:rsidP="00D216A4">
      <w:pPr>
        <w:numPr>
          <w:ilvl w:val="0"/>
          <w:numId w:val="2"/>
        </w:numPr>
        <w:spacing w:after="0" w:line="240" w:lineRule="auto"/>
        <w:contextualSpacing/>
        <w:rPr>
          <w:rFonts w:ascii="Comic Sans MS" w:eastAsia="Times New Roman" w:hAnsi="Comic Sans MS" w:cs="Arial"/>
          <w:sz w:val="24"/>
          <w:szCs w:val="24"/>
          <w:lang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>Mevrouw Van Lierop is de beste juf ooit, hè?</w:t>
      </w:r>
    </w:p>
    <w:p w14:paraId="1A025C62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nl-NL"/>
        </w:rPr>
      </w:pPr>
    </w:p>
    <w:p w14:paraId="679ECA5B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>Je neemt in de ‘tag’ de tijd (verleden tijd, tegenwoordige tijd of toekomende tijd) over in het gedeelte na de komma.</w:t>
      </w:r>
    </w:p>
    <w:p w14:paraId="51C5EC16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nl-NL"/>
        </w:rPr>
      </w:pPr>
    </w:p>
    <w:p w14:paraId="30FED877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>In feite kun je het heel kort en bondig weergeven en dus onthouden!</w:t>
      </w:r>
    </w:p>
    <w:p w14:paraId="3BC32A38" w14:textId="77777777" w:rsidR="00D216A4" w:rsidRPr="00D216A4" w:rsidRDefault="00D216A4" w:rsidP="00D216A4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nl-NL"/>
        </w:rPr>
      </w:pPr>
      <w:r w:rsidRPr="00D216A4">
        <w:rPr>
          <w:rFonts w:ascii="Comic Sans MS" w:eastAsia="Times New Roman" w:hAnsi="Comic Sans MS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49452" wp14:editId="6DEAD50B">
                <wp:simplePos x="0" y="0"/>
                <wp:positionH relativeFrom="column">
                  <wp:posOffset>3295303</wp:posOffset>
                </wp:positionH>
                <wp:positionV relativeFrom="paragraph">
                  <wp:posOffset>165735</wp:posOffset>
                </wp:positionV>
                <wp:extent cx="914400" cy="914400"/>
                <wp:effectExtent l="0" t="0" r="0" b="0"/>
                <wp:wrapNone/>
                <wp:docPr id="1" name="Mi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0070C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D1EA3" id="Min 1" o:spid="_x0000_s1026" style="position:absolute;margin-left:259.45pt;margin-top:13.0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" path="m121204,349667r671992,l793196,564733r-671992,l121204,349667xe" fillcolor="red" strokecolor="#00508c" strokeweight="2pt">
                <v:path arrowok="t" o:connecttype="custom" o:connectlocs="121204,349667;793196,349667;793196,564733;121204,564733;121204,349667" o:connectangles="0,0,0,0,0"/>
              </v:shape>
            </w:pict>
          </mc:Fallback>
        </mc:AlternateContent>
      </w:r>
      <w:r w:rsidRPr="00D216A4">
        <w:rPr>
          <w:rFonts w:ascii="Comic Sans MS" w:eastAsia="Times New Roman" w:hAnsi="Comic Sans MS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BFD3B" wp14:editId="322EB28D">
                <wp:simplePos x="0" y="0"/>
                <wp:positionH relativeFrom="column">
                  <wp:posOffset>1668244</wp:posOffset>
                </wp:positionH>
                <wp:positionV relativeFrom="paragraph">
                  <wp:posOffset>165735</wp:posOffset>
                </wp:positionV>
                <wp:extent cx="914400" cy="914400"/>
                <wp:effectExtent l="0" t="0" r="0" b="0"/>
                <wp:wrapNone/>
                <wp:docPr id="6" name="Gelij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Equal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DEF73" id="Gelijk 6" o:spid="_x0000_s1026" style="position:absolute;margin-left:131.35pt;margin-top:13.0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" path="m121204,188366r671992,l793196,403433r-671992,l121204,188366xm121204,510967r671992,l793196,726034r-671992,l121204,510967xe" fillcolor="#0070c0" strokecolor="#00508c" strokeweight="2pt">
                <v:path arrowok="t" o:connecttype="custom" o:connectlocs="121204,188366;793196,188366;793196,403433;121204,403433;121204,188366;121204,510967;793196,510967;793196,726034;121204,726034;121204,510967" o:connectangles="0,0,0,0,0,0,0,0,0,0"/>
              </v:shape>
            </w:pict>
          </mc:Fallback>
        </mc:AlternateContent>
      </w:r>
      <w:r w:rsidRPr="00D216A4">
        <w:rPr>
          <w:rFonts w:ascii="Comic Sans MS" w:eastAsia="Times New Roman" w:hAnsi="Comic Sans MS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49733" wp14:editId="2DA96069">
                <wp:simplePos x="0" y="0"/>
                <wp:positionH relativeFrom="column">
                  <wp:posOffset>62230</wp:posOffset>
                </wp:positionH>
                <wp:positionV relativeFrom="paragraph">
                  <wp:posOffset>165735</wp:posOffset>
                </wp:positionV>
                <wp:extent cx="914400" cy="914400"/>
                <wp:effectExtent l="0" t="0" r="0" b="0"/>
                <wp:wrapNone/>
                <wp:docPr id="3" name="Pl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Plus">
                          <a:avLst/>
                        </a:prstGeom>
                        <a:solidFill>
                          <a:srgbClr val="009900"/>
                        </a:solidFill>
                        <a:ln w="25400" cap="flat" cmpd="sng" algn="ctr">
                          <a:solidFill>
                            <a:srgbClr val="0070C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BDCF8" id="Plus 3" o:spid="_x0000_s1026" style="position:absolute;margin-left:4.9pt;margin-top:13.0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" path="m121204,349667r228463,l349667,121204r215066,l564733,349667r228463,l793196,564733r-228463,l564733,793196r-215066,l349667,564733r-228463,l121204,349667xe" fillcolor="#090" strokecolor="#00508c" strokeweight="2pt">
                <v:path arrowok="t" o:connecttype="custom" o:connectlocs="121204,349667;349667,349667;349667,121204;564733,121204;564733,349667;793196,349667;793196,564733;564733,564733;564733,793196;349667,793196;349667,564733;121204,564733;121204,349667" o:connectangles="0,0,0,0,0,0,0,0,0,0,0,0,0"/>
              </v:shape>
            </w:pict>
          </mc:Fallback>
        </mc:AlternateContent>
      </w:r>
    </w:p>
    <w:p w14:paraId="493769C7" w14:textId="77777777" w:rsidR="00D216A4" w:rsidRPr="00D216A4" w:rsidRDefault="00D216A4" w:rsidP="00D216A4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nl-NL"/>
        </w:rPr>
      </w:pPr>
    </w:p>
    <w:p w14:paraId="6DE1E369" w14:textId="77777777" w:rsidR="00D216A4" w:rsidRPr="00D216A4" w:rsidRDefault="00D216A4" w:rsidP="00D216A4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nl-NL"/>
        </w:rPr>
      </w:pPr>
    </w:p>
    <w:p w14:paraId="0DDE3779" w14:textId="77777777" w:rsidR="00D216A4" w:rsidRPr="00D216A4" w:rsidRDefault="00D216A4" w:rsidP="00D216A4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nl-NL"/>
        </w:rPr>
      </w:pPr>
    </w:p>
    <w:p w14:paraId="2102C80B" w14:textId="77777777" w:rsidR="00D216A4" w:rsidRPr="00D216A4" w:rsidRDefault="00D216A4" w:rsidP="00D216A4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nl-NL"/>
        </w:rPr>
      </w:pPr>
    </w:p>
    <w:p w14:paraId="02C1127C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nl-NL"/>
        </w:rPr>
      </w:pPr>
      <w:r w:rsidRPr="00D216A4">
        <w:rPr>
          <w:rFonts w:ascii="Comic Sans MS" w:eastAsia="Times New Roman" w:hAnsi="Comic Sans MS" w:cs="Arial"/>
          <w:b/>
          <w:sz w:val="24"/>
          <w:szCs w:val="24"/>
          <w:lang w:eastAsia="nl-NL"/>
        </w:rPr>
        <w:t>Bevestigende zin (+)</w:t>
      </w:r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ab/>
      </w:r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ab/>
      </w:r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ab/>
      </w:r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ab/>
      </w:r>
      <w:r w:rsidRPr="00D216A4">
        <w:rPr>
          <w:rFonts w:ascii="Comic Sans MS" w:eastAsia="Times New Roman" w:hAnsi="Comic Sans MS" w:cs="Arial"/>
          <w:b/>
          <w:sz w:val="24"/>
          <w:szCs w:val="24"/>
          <w:lang w:eastAsia="nl-NL"/>
        </w:rPr>
        <w:t>Ontkennende aangeplakte vraag (-)</w:t>
      </w:r>
    </w:p>
    <w:p w14:paraId="43EED346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 xml:space="preserve">She was late, 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  <w:t>wasn’t she?</w:t>
      </w:r>
    </w:p>
    <w:p w14:paraId="3C2BEF10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 xml:space="preserve">They could finish the job, 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  <w:t>couldn’t they?</w:t>
      </w:r>
    </w:p>
    <w:p w14:paraId="7C7EFFFE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 xml:space="preserve">I will pass my exam, 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  <w:t>won’t I?</w:t>
      </w:r>
    </w:p>
    <w:p w14:paraId="2F2FA28B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I am late,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r w:rsidRPr="00D216A4">
        <w:rPr>
          <w:rFonts w:ascii="Comic Sans MS" w:eastAsia="Times New Roman" w:hAnsi="Comic Sans MS" w:cs="Arial"/>
          <w:b/>
          <w:i/>
          <w:sz w:val="24"/>
          <w:szCs w:val="24"/>
          <w:lang w:val="en-GB" w:eastAsia="nl-NL"/>
        </w:rPr>
        <w:t>aren’t I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?</w:t>
      </w:r>
    </w:p>
    <w:p w14:paraId="517B7E4B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</w:p>
    <w:p w14:paraId="09A8EE3F" w14:textId="77777777" w:rsidR="00D216A4" w:rsidRPr="00D216A4" w:rsidRDefault="00D216A4" w:rsidP="00D216A4">
      <w:pPr>
        <w:spacing w:after="0" w:line="240" w:lineRule="auto"/>
        <w:ind w:left="2832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1" locked="0" layoutInCell="1" allowOverlap="1" wp14:anchorId="55E470AA" wp14:editId="37C2FF67">
            <wp:simplePos x="0" y="0"/>
            <wp:positionH relativeFrom="column">
              <wp:posOffset>3386455</wp:posOffset>
            </wp:positionH>
            <wp:positionV relativeFrom="paragraph">
              <wp:posOffset>206375</wp:posOffset>
            </wp:positionV>
            <wp:extent cx="707390" cy="70739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 xml:space="preserve">    </w:t>
      </w:r>
    </w:p>
    <w:p w14:paraId="30C8A90D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4384" behindDoc="1" locked="0" layoutInCell="1" allowOverlap="1" wp14:anchorId="4ECCDD7F" wp14:editId="245A2B21">
            <wp:simplePos x="0" y="0"/>
            <wp:positionH relativeFrom="column">
              <wp:posOffset>1766367</wp:posOffset>
            </wp:positionH>
            <wp:positionV relativeFrom="paragraph">
              <wp:posOffset>81280</wp:posOffset>
            </wp:positionV>
            <wp:extent cx="707390" cy="57277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A1A1D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1" locked="0" layoutInCell="1" allowOverlap="1" wp14:anchorId="32354A3C" wp14:editId="416DB0F2">
            <wp:simplePos x="0" y="0"/>
            <wp:positionH relativeFrom="column">
              <wp:posOffset>192315</wp:posOffset>
            </wp:positionH>
            <wp:positionV relativeFrom="paragraph">
              <wp:posOffset>62230</wp:posOffset>
            </wp:positionV>
            <wp:extent cx="707390" cy="243840"/>
            <wp:effectExtent l="0" t="0" r="0" b="381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87B77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</w:p>
    <w:p w14:paraId="1FC54F29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</w:p>
    <w:p w14:paraId="6F7AA3F2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nl-NL"/>
        </w:rPr>
      </w:pPr>
      <w:r w:rsidRPr="00D216A4">
        <w:rPr>
          <w:rFonts w:ascii="Comic Sans MS" w:eastAsia="Times New Roman" w:hAnsi="Comic Sans MS" w:cs="Arial"/>
          <w:b/>
          <w:sz w:val="24"/>
          <w:szCs w:val="24"/>
          <w:lang w:eastAsia="nl-NL"/>
        </w:rPr>
        <w:t>Ontkennende zin (-)</w:t>
      </w:r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ab/>
      </w:r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ab/>
      </w:r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ab/>
      </w:r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ab/>
      </w:r>
      <w:r w:rsidRPr="00D216A4">
        <w:rPr>
          <w:rFonts w:ascii="Comic Sans MS" w:eastAsia="Times New Roman" w:hAnsi="Comic Sans MS" w:cs="Arial"/>
          <w:b/>
          <w:sz w:val="24"/>
          <w:szCs w:val="24"/>
          <w:lang w:eastAsia="nl-NL"/>
        </w:rPr>
        <w:t>Bevestigende aangeplakte vraag (+)</w:t>
      </w:r>
    </w:p>
    <w:p w14:paraId="4EF062C4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 xml:space="preserve">He cannot give me a million pounds, 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  <w:t>can he?</w:t>
      </w:r>
    </w:p>
    <w:p w14:paraId="7709C9BF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 xml:space="preserve">That isn’t true, 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  <w:t>is it?</w:t>
      </w:r>
    </w:p>
    <w:p w14:paraId="4D8DAEB4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 xml:space="preserve">I am not late, 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r w:rsidRPr="00D216A4">
        <w:rPr>
          <w:rFonts w:ascii="Comic Sans MS" w:eastAsia="Times New Roman" w:hAnsi="Comic Sans MS" w:cs="Arial"/>
          <w:b/>
          <w:i/>
          <w:sz w:val="24"/>
          <w:szCs w:val="24"/>
          <w:lang w:val="en-GB" w:eastAsia="nl-NL"/>
        </w:rPr>
        <w:t>am I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?</w:t>
      </w:r>
    </w:p>
    <w:p w14:paraId="4F741538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</w:p>
    <w:p w14:paraId="335ED96A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val="en-GB" w:eastAsia="nl-NL"/>
        </w:rPr>
      </w:pPr>
    </w:p>
    <w:p w14:paraId="58C789B4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nl-NL"/>
        </w:rPr>
      </w:pPr>
      <w:r w:rsidRPr="00D216A4">
        <w:rPr>
          <w:rFonts w:ascii="Comic Sans MS" w:eastAsia="Times New Roman" w:hAnsi="Comic Sans MS" w:cs="Arial"/>
          <w:b/>
          <w:sz w:val="24"/>
          <w:szCs w:val="24"/>
          <w:lang w:eastAsia="nl-NL"/>
        </w:rPr>
        <w:t>Hoe gebruik je de aangeplakte vragen?</w:t>
      </w:r>
    </w:p>
    <w:p w14:paraId="79FAA231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>Indien in het eerste gedeelte van de zin een vorm staat van “</w:t>
      </w:r>
      <w:proofErr w:type="spellStart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>to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 xml:space="preserve"> </w:t>
      </w:r>
      <w:proofErr w:type="spellStart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>be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>” of een ander hulpwerkwoord, dan komen die altijd terug in de aangeplakte vraag</w:t>
      </w:r>
      <w:r>
        <w:rPr>
          <w:rFonts w:ascii="Comic Sans MS" w:eastAsia="Times New Roman" w:hAnsi="Comic Sans MS" w:cs="Arial"/>
          <w:sz w:val="24"/>
          <w:szCs w:val="24"/>
          <w:lang w:eastAsia="nl-NL"/>
        </w:rPr>
        <w:t xml:space="preserve"> en in de tegenovergestelde vorm</w:t>
      </w:r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 xml:space="preserve">. </w:t>
      </w:r>
    </w:p>
    <w:p w14:paraId="1F2D2FE8" w14:textId="77777777" w:rsidR="00D216A4" w:rsidRPr="00D216A4" w:rsidRDefault="00D216A4" w:rsidP="00D216A4">
      <w:pPr>
        <w:rPr>
          <w:rFonts w:ascii="Comic Sans MS" w:eastAsia="Times New Roman" w:hAnsi="Comic Sans MS" w:cs="Arial"/>
          <w:sz w:val="24"/>
          <w:szCs w:val="24"/>
          <w:lang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br w:type="page"/>
      </w:r>
    </w:p>
    <w:p w14:paraId="2393A5BC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nl-NL"/>
        </w:rPr>
      </w:pPr>
    </w:p>
    <w:p w14:paraId="7249D797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nl-NL"/>
        </w:rPr>
      </w:pPr>
      <w:r w:rsidRPr="00D216A4">
        <w:rPr>
          <w:rFonts w:ascii="Comic Sans MS" w:eastAsia="Times New Roman" w:hAnsi="Comic Sans MS" w:cs="Arial"/>
          <w:b/>
          <w:sz w:val="24"/>
          <w:szCs w:val="24"/>
          <w:lang w:eastAsia="nl-NL"/>
        </w:rPr>
        <w:t>Welke hulpwerkwoorden zijn er ook al weer?</w:t>
      </w:r>
    </w:p>
    <w:p w14:paraId="15E0A1D6" w14:textId="77777777" w:rsidR="00D216A4" w:rsidRPr="00D216A4" w:rsidRDefault="00D216A4" w:rsidP="00D216A4">
      <w:pPr>
        <w:numPr>
          <w:ilvl w:val="0"/>
          <w:numId w:val="1"/>
        </w:numPr>
        <w:tabs>
          <w:tab w:val="left" w:pos="1985"/>
          <w:tab w:val="left" w:pos="5387"/>
        </w:tabs>
        <w:spacing w:after="0" w:line="240" w:lineRule="auto"/>
        <w:contextualSpacing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 xml:space="preserve">Be 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  <w:t>am / are / is / was / were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  <w:t>aren’t / isn’t / wasn’t / weren’t</w:t>
      </w:r>
    </w:p>
    <w:p w14:paraId="65AD4A75" w14:textId="77777777" w:rsidR="00D216A4" w:rsidRPr="00D216A4" w:rsidRDefault="00D216A4" w:rsidP="00D216A4">
      <w:pPr>
        <w:numPr>
          <w:ilvl w:val="0"/>
          <w:numId w:val="1"/>
        </w:numPr>
        <w:tabs>
          <w:tab w:val="left" w:pos="1985"/>
          <w:tab w:val="left" w:pos="5387"/>
        </w:tabs>
        <w:spacing w:after="0" w:line="240" w:lineRule="auto"/>
        <w:contextualSpacing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Have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proofErr w:type="spellStart"/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have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 xml:space="preserve"> / has / had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  <w:t>haven’t / hasn’t / hadn’t</w:t>
      </w:r>
    </w:p>
    <w:p w14:paraId="440E61CA" w14:textId="77777777" w:rsidR="00D216A4" w:rsidRPr="00D216A4" w:rsidRDefault="00D216A4" w:rsidP="00D216A4">
      <w:pPr>
        <w:numPr>
          <w:ilvl w:val="0"/>
          <w:numId w:val="1"/>
        </w:numPr>
        <w:tabs>
          <w:tab w:val="left" w:pos="1985"/>
          <w:tab w:val="left" w:pos="5387"/>
        </w:tabs>
        <w:spacing w:after="0" w:line="240" w:lineRule="auto"/>
        <w:contextualSpacing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Do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proofErr w:type="spellStart"/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do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 xml:space="preserve"> / does / did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  <w:t>don’t / doesn’t / didn’t</w:t>
      </w:r>
    </w:p>
    <w:p w14:paraId="76CA62D0" w14:textId="77777777" w:rsidR="00D216A4" w:rsidRPr="00D216A4" w:rsidRDefault="00D216A4" w:rsidP="00D216A4">
      <w:pPr>
        <w:numPr>
          <w:ilvl w:val="0"/>
          <w:numId w:val="1"/>
        </w:numPr>
        <w:tabs>
          <w:tab w:val="left" w:pos="1985"/>
          <w:tab w:val="left" w:pos="5387"/>
        </w:tabs>
        <w:spacing w:after="0" w:line="240" w:lineRule="auto"/>
        <w:contextualSpacing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Can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proofErr w:type="spellStart"/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can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 xml:space="preserve"> / could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  <w:t>can’t / couldn’t</w:t>
      </w:r>
    </w:p>
    <w:p w14:paraId="4D3DBCFF" w14:textId="77777777" w:rsidR="00D216A4" w:rsidRPr="00D216A4" w:rsidRDefault="00D216A4" w:rsidP="00D216A4">
      <w:pPr>
        <w:numPr>
          <w:ilvl w:val="0"/>
          <w:numId w:val="1"/>
        </w:numPr>
        <w:tabs>
          <w:tab w:val="left" w:pos="1985"/>
          <w:tab w:val="left" w:pos="5387"/>
        </w:tabs>
        <w:spacing w:after="0" w:line="240" w:lineRule="auto"/>
        <w:contextualSpacing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Shall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proofErr w:type="spellStart"/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shall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 xml:space="preserve"> / should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  <w:t>shan’t / shouldn’t</w:t>
      </w:r>
    </w:p>
    <w:p w14:paraId="54887128" w14:textId="77777777" w:rsidR="00D216A4" w:rsidRPr="00D216A4" w:rsidRDefault="00D216A4" w:rsidP="00D216A4">
      <w:pPr>
        <w:numPr>
          <w:ilvl w:val="0"/>
          <w:numId w:val="1"/>
        </w:numPr>
        <w:tabs>
          <w:tab w:val="left" w:pos="1985"/>
          <w:tab w:val="left" w:pos="5387"/>
        </w:tabs>
        <w:spacing w:after="0" w:line="240" w:lineRule="auto"/>
        <w:contextualSpacing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Will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proofErr w:type="spellStart"/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will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 xml:space="preserve"> / would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  <w:t>won’t / wouldn’t</w:t>
      </w:r>
    </w:p>
    <w:p w14:paraId="1169E24D" w14:textId="77777777" w:rsidR="00D216A4" w:rsidRDefault="00D216A4" w:rsidP="00D216A4">
      <w:pPr>
        <w:numPr>
          <w:ilvl w:val="0"/>
          <w:numId w:val="1"/>
        </w:numPr>
        <w:tabs>
          <w:tab w:val="left" w:pos="1985"/>
          <w:tab w:val="left" w:pos="5387"/>
        </w:tabs>
        <w:spacing w:after="0" w:line="240" w:lineRule="auto"/>
        <w:contextualSpacing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May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proofErr w:type="spellStart"/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may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 xml:space="preserve"> / might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  <w:t>may not / mightn’t</w:t>
      </w:r>
    </w:p>
    <w:p w14:paraId="261B647D" w14:textId="77777777" w:rsidR="00D216A4" w:rsidRPr="00D216A4" w:rsidRDefault="00D216A4" w:rsidP="00D216A4">
      <w:pPr>
        <w:numPr>
          <w:ilvl w:val="0"/>
          <w:numId w:val="1"/>
        </w:numPr>
        <w:tabs>
          <w:tab w:val="left" w:pos="1985"/>
          <w:tab w:val="left" w:pos="5387"/>
        </w:tabs>
        <w:spacing w:after="0" w:line="240" w:lineRule="auto"/>
        <w:contextualSpacing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>
        <w:rPr>
          <w:rFonts w:ascii="Comic Sans MS" w:eastAsia="Times New Roman" w:hAnsi="Comic Sans MS" w:cs="Arial"/>
          <w:sz w:val="24"/>
          <w:szCs w:val="24"/>
          <w:lang w:val="en-GB" w:eastAsia="nl-NL"/>
        </w:rPr>
        <w:t>Must</w:t>
      </w:r>
      <w:r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proofErr w:type="spellStart"/>
      <w:r>
        <w:rPr>
          <w:rFonts w:ascii="Comic Sans MS" w:eastAsia="Times New Roman" w:hAnsi="Comic Sans MS" w:cs="Arial"/>
          <w:sz w:val="24"/>
          <w:szCs w:val="24"/>
          <w:lang w:val="en-GB" w:eastAsia="nl-NL"/>
        </w:rPr>
        <w:t>must</w:t>
      </w:r>
      <w:proofErr w:type="spellEnd"/>
      <w:r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  <w:t>mustn’t</w:t>
      </w:r>
    </w:p>
    <w:p w14:paraId="03EAD1F3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</w:p>
    <w:p w14:paraId="62851624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nl-NL"/>
        </w:rPr>
      </w:pPr>
      <w:r w:rsidRPr="00D216A4">
        <w:rPr>
          <w:rFonts w:ascii="Comic Sans MS" w:eastAsia="Times New Roman" w:hAnsi="Comic Sans MS" w:cs="Arial"/>
          <w:b/>
          <w:sz w:val="24"/>
          <w:szCs w:val="24"/>
          <w:lang w:eastAsia="nl-NL"/>
        </w:rPr>
        <w:t>Wat gebruik je als er geen vorm van “</w:t>
      </w:r>
      <w:proofErr w:type="spellStart"/>
      <w:r w:rsidRPr="00D216A4">
        <w:rPr>
          <w:rFonts w:ascii="Comic Sans MS" w:eastAsia="Times New Roman" w:hAnsi="Comic Sans MS" w:cs="Arial"/>
          <w:b/>
          <w:sz w:val="24"/>
          <w:szCs w:val="24"/>
          <w:lang w:eastAsia="nl-NL"/>
        </w:rPr>
        <w:t>to</w:t>
      </w:r>
      <w:proofErr w:type="spellEnd"/>
      <w:r w:rsidRPr="00D216A4">
        <w:rPr>
          <w:rFonts w:ascii="Comic Sans MS" w:eastAsia="Times New Roman" w:hAnsi="Comic Sans MS" w:cs="Arial"/>
          <w:b/>
          <w:sz w:val="24"/>
          <w:szCs w:val="24"/>
          <w:lang w:eastAsia="nl-NL"/>
        </w:rPr>
        <w:t xml:space="preserve"> </w:t>
      </w:r>
      <w:proofErr w:type="spellStart"/>
      <w:r w:rsidRPr="00D216A4">
        <w:rPr>
          <w:rFonts w:ascii="Comic Sans MS" w:eastAsia="Times New Roman" w:hAnsi="Comic Sans MS" w:cs="Arial"/>
          <w:b/>
          <w:sz w:val="24"/>
          <w:szCs w:val="24"/>
          <w:lang w:eastAsia="nl-NL"/>
        </w:rPr>
        <w:t>be</w:t>
      </w:r>
      <w:proofErr w:type="spellEnd"/>
      <w:r w:rsidRPr="00D216A4">
        <w:rPr>
          <w:rFonts w:ascii="Comic Sans MS" w:eastAsia="Times New Roman" w:hAnsi="Comic Sans MS" w:cs="Arial"/>
          <w:b/>
          <w:sz w:val="24"/>
          <w:szCs w:val="24"/>
          <w:lang w:eastAsia="nl-NL"/>
        </w:rPr>
        <w:t>” in staat en geen hulpwerkwoord?</w:t>
      </w:r>
    </w:p>
    <w:p w14:paraId="26AF4C21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>•</w:t>
      </w:r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ab/>
        <w:t xml:space="preserve">Je gebruikt dan (bijna) altijd “do = </w:t>
      </w:r>
      <w:proofErr w:type="spellStart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>don’t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 xml:space="preserve"> / does = </w:t>
      </w:r>
      <w:proofErr w:type="spellStart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>doesn’t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 xml:space="preserve"> / </w:t>
      </w:r>
      <w:proofErr w:type="spellStart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>did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 xml:space="preserve"> = </w:t>
      </w:r>
      <w:proofErr w:type="spellStart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>didn’t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>”. Let we</w:t>
      </w:r>
      <w:r>
        <w:rPr>
          <w:rFonts w:ascii="Comic Sans MS" w:eastAsia="Times New Roman" w:hAnsi="Comic Sans MS" w:cs="Arial"/>
          <w:sz w:val="24"/>
          <w:szCs w:val="24"/>
          <w:lang w:eastAsia="nl-NL"/>
        </w:rPr>
        <w:t>l</w:t>
      </w:r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 xml:space="preserve"> op de tijd waarin de zin staat!</w:t>
      </w:r>
    </w:p>
    <w:p w14:paraId="2E085ACB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nl-NL"/>
        </w:rPr>
      </w:pPr>
    </w:p>
    <w:p w14:paraId="118FD831" w14:textId="77777777" w:rsidR="00D216A4" w:rsidRPr="00D216A4" w:rsidRDefault="00D216A4" w:rsidP="00D216A4">
      <w:pPr>
        <w:tabs>
          <w:tab w:val="left" w:pos="5103"/>
        </w:tabs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 xml:space="preserve">I </w:t>
      </w:r>
      <w:proofErr w:type="spellStart"/>
      <w:r w:rsidRPr="00D216A4">
        <w:rPr>
          <w:rFonts w:ascii="Comic Sans MS" w:eastAsia="Times New Roman" w:hAnsi="Comic Sans MS" w:cs="Arial"/>
          <w:i/>
          <w:sz w:val="24"/>
          <w:szCs w:val="24"/>
          <w:lang w:eastAsia="nl-NL"/>
        </w:rPr>
        <w:t>passed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 xml:space="preserve"> </w:t>
      </w:r>
      <w:proofErr w:type="spellStart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>my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 xml:space="preserve"> </w:t>
      </w:r>
      <w:proofErr w:type="spellStart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>exams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 xml:space="preserve">, </w:t>
      </w:r>
      <w:proofErr w:type="spellStart"/>
      <w:r w:rsidRPr="00D216A4">
        <w:rPr>
          <w:rFonts w:ascii="Comic Sans MS" w:eastAsia="Times New Roman" w:hAnsi="Comic Sans MS" w:cs="Arial"/>
          <w:i/>
          <w:sz w:val="24"/>
          <w:szCs w:val="24"/>
          <w:lang w:eastAsia="nl-NL"/>
        </w:rPr>
        <w:t>didn’t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 xml:space="preserve"> I?</w:t>
      </w:r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ab/>
        <w:t xml:space="preserve">geen </w:t>
      </w:r>
      <w:proofErr w:type="spellStart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>hulpww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 xml:space="preserve">. dus gebruik je </w:t>
      </w:r>
      <w:proofErr w:type="spellStart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>did</w:t>
      </w:r>
      <w:proofErr w:type="spellEnd"/>
    </w:p>
    <w:p w14:paraId="56659D5A" w14:textId="77777777" w:rsidR="00D216A4" w:rsidRPr="00D216A4" w:rsidRDefault="00D216A4" w:rsidP="00D216A4">
      <w:pPr>
        <w:tabs>
          <w:tab w:val="left" w:pos="5103"/>
        </w:tabs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 xml:space="preserve">Jelle </w:t>
      </w:r>
      <w:proofErr w:type="spellStart"/>
      <w:r w:rsidRPr="00D216A4">
        <w:rPr>
          <w:rFonts w:ascii="Comic Sans MS" w:eastAsia="Times New Roman" w:hAnsi="Comic Sans MS" w:cs="Arial"/>
          <w:i/>
          <w:sz w:val="24"/>
          <w:szCs w:val="24"/>
          <w:lang w:eastAsia="nl-NL"/>
        </w:rPr>
        <w:t>likes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 xml:space="preserve"> ice-cream, </w:t>
      </w:r>
      <w:proofErr w:type="spellStart"/>
      <w:r w:rsidRPr="00D216A4">
        <w:rPr>
          <w:rFonts w:ascii="Comic Sans MS" w:eastAsia="Times New Roman" w:hAnsi="Comic Sans MS" w:cs="Arial"/>
          <w:i/>
          <w:sz w:val="24"/>
          <w:szCs w:val="24"/>
          <w:lang w:eastAsia="nl-NL"/>
        </w:rPr>
        <w:t>doesn’t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 xml:space="preserve"> he?</w:t>
      </w:r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ab/>
        <w:t xml:space="preserve">geen </w:t>
      </w:r>
      <w:proofErr w:type="spellStart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>hulpww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 xml:space="preserve">. dus gebruik je </w:t>
      </w:r>
      <w:proofErr w:type="spellStart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>doesn’t</w:t>
      </w:r>
      <w:proofErr w:type="spellEnd"/>
    </w:p>
    <w:p w14:paraId="13525F76" w14:textId="77777777" w:rsidR="00D216A4" w:rsidRPr="00D216A4" w:rsidRDefault="00D216A4" w:rsidP="00D216A4">
      <w:pPr>
        <w:tabs>
          <w:tab w:val="left" w:pos="5103"/>
        </w:tabs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nl-NL"/>
        </w:rPr>
      </w:pPr>
      <w:proofErr w:type="spellStart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>You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 xml:space="preserve"> </w:t>
      </w:r>
      <w:proofErr w:type="spellStart"/>
      <w:r w:rsidRPr="00D216A4">
        <w:rPr>
          <w:rFonts w:ascii="Comic Sans MS" w:eastAsia="Times New Roman" w:hAnsi="Comic Sans MS" w:cs="Arial"/>
          <w:i/>
          <w:sz w:val="24"/>
          <w:szCs w:val="24"/>
          <w:lang w:eastAsia="nl-NL"/>
        </w:rPr>
        <w:t>don’t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 xml:space="preserve"> like </w:t>
      </w:r>
      <w:proofErr w:type="spellStart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>mathematics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 xml:space="preserve">, </w:t>
      </w:r>
      <w:r w:rsidRPr="00D216A4">
        <w:rPr>
          <w:rFonts w:ascii="Comic Sans MS" w:eastAsia="Times New Roman" w:hAnsi="Comic Sans MS" w:cs="Arial"/>
          <w:i/>
          <w:sz w:val="24"/>
          <w:szCs w:val="24"/>
          <w:lang w:eastAsia="nl-NL"/>
        </w:rPr>
        <w:t>do</w:t>
      </w:r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 xml:space="preserve"> </w:t>
      </w:r>
      <w:proofErr w:type="spellStart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>you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>?</w:t>
      </w:r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ab/>
        <w:t xml:space="preserve">wel </w:t>
      </w:r>
      <w:proofErr w:type="spellStart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>hulpww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 xml:space="preserve">. dus gebruik je </w:t>
      </w:r>
      <w:proofErr w:type="spellStart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>hulpww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>.</w:t>
      </w:r>
    </w:p>
    <w:p w14:paraId="5A24FC92" w14:textId="77777777" w:rsidR="00D216A4" w:rsidRPr="00D216A4" w:rsidRDefault="00D216A4" w:rsidP="00D216A4">
      <w:pPr>
        <w:tabs>
          <w:tab w:val="left" w:pos="5103"/>
        </w:tabs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 xml:space="preserve">We </w:t>
      </w:r>
      <w:r w:rsidRPr="00D216A4">
        <w:rPr>
          <w:rFonts w:ascii="Comic Sans MS" w:eastAsia="Times New Roman" w:hAnsi="Comic Sans MS" w:cs="Arial"/>
          <w:i/>
          <w:sz w:val="24"/>
          <w:szCs w:val="24"/>
          <w:lang w:val="en-GB" w:eastAsia="nl-NL"/>
        </w:rPr>
        <w:t>write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 xml:space="preserve"> it down in our diary, </w:t>
      </w:r>
      <w:r w:rsidRPr="00D216A4">
        <w:rPr>
          <w:rFonts w:ascii="Comic Sans MS" w:eastAsia="Times New Roman" w:hAnsi="Comic Sans MS" w:cs="Arial"/>
          <w:i/>
          <w:sz w:val="24"/>
          <w:szCs w:val="24"/>
          <w:lang w:val="en-GB" w:eastAsia="nl-NL"/>
        </w:rPr>
        <w:t>don’t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 xml:space="preserve"> we?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proofErr w:type="spellStart"/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geen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 xml:space="preserve"> </w:t>
      </w:r>
      <w:proofErr w:type="spellStart"/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hulpww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 xml:space="preserve">. </w:t>
      </w:r>
      <w:proofErr w:type="spellStart"/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dus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 xml:space="preserve"> </w:t>
      </w:r>
      <w:proofErr w:type="spellStart"/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gebruik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 xml:space="preserve"> je do</w:t>
      </w:r>
    </w:p>
    <w:p w14:paraId="57FA4A8C" w14:textId="77777777" w:rsidR="00D216A4" w:rsidRPr="00D216A4" w:rsidRDefault="00D216A4" w:rsidP="00D216A4">
      <w:pPr>
        <w:tabs>
          <w:tab w:val="left" w:pos="5103"/>
        </w:tabs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 xml:space="preserve">Lianne </w:t>
      </w:r>
      <w:r w:rsidRPr="00D216A4">
        <w:rPr>
          <w:rFonts w:ascii="Comic Sans MS" w:eastAsia="Times New Roman" w:hAnsi="Comic Sans MS" w:cs="Arial"/>
          <w:i/>
          <w:sz w:val="24"/>
          <w:szCs w:val="24"/>
          <w:lang w:val="en-GB" w:eastAsia="nl-NL"/>
        </w:rPr>
        <w:t>doesn’t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 xml:space="preserve"> eat squid, </w:t>
      </w:r>
      <w:r w:rsidRPr="00D216A4">
        <w:rPr>
          <w:rFonts w:ascii="Comic Sans MS" w:eastAsia="Times New Roman" w:hAnsi="Comic Sans MS" w:cs="Arial"/>
          <w:i/>
          <w:sz w:val="24"/>
          <w:szCs w:val="24"/>
          <w:lang w:val="en-GB" w:eastAsia="nl-NL"/>
        </w:rPr>
        <w:t>does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 xml:space="preserve"> she? </w:t>
      </w:r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>(inktvis)</w:t>
      </w:r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ab/>
        <w:t xml:space="preserve">wel </w:t>
      </w:r>
      <w:proofErr w:type="spellStart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>hulpww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 xml:space="preserve">. dus gebruik je </w:t>
      </w:r>
      <w:proofErr w:type="spellStart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>hulpww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>.</w:t>
      </w:r>
    </w:p>
    <w:p w14:paraId="380AD113" w14:textId="77777777" w:rsidR="00D216A4" w:rsidRPr="00D216A4" w:rsidRDefault="00D216A4" w:rsidP="00D216A4">
      <w:pPr>
        <w:tabs>
          <w:tab w:val="left" w:pos="5103"/>
        </w:tabs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 xml:space="preserve">They </w:t>
      </w:r>
      <w:r w:rsidRPr="00D216A4">
        <w:rPr>
          <w:rFonts w:ascii="Comic Sans MS" w:eastAsia="Times New Roman" w:hAnsi="Comic Sans MS" w:cs="Arial"/>
          <w:i/>
          <w:sz w:val="24"/>
          <w:szCs w:val="24"/>
          <w:lang w:val="en-GB" w:eastAsia="nl-NL"/>
        </w:rPr>
        <w:t>eat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 xml:space="preserve"> a lot, </w:t>
      </w:r>
      <w:r w:rsidRPr="00D216A4">
        <w:rPr>
          <w:rFonts w:ascii="Comic Sans MS" w:eastAsia="Times New Roman" w:hAnsi="Comic Sans MS" w:cs="Arial"/>
          <w:i/>
          <w:sz w:val="24"/>
          <w:szCs w:val="24"/>
          <w:lang w:val="en-GB" w:eastAsia="nl-NL"/>
        </w:rPr>
        <w:t>don’t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 xml:space="preserve"> they? 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 xml:space="preserve">geen </w:t>
      </w:r>
      <w:proofErr w:type="spellStart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>hulpww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eastAsia="nl-NL"/>
        </w:rPr>
        <w:t>. dus gebruik je do</w:t>
      </w:r>
    </w:p>
    <w:p w14:paraId="1203952E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nl-NL"/>
        </w:rPr>
      </w:pPr>
    </w:p>
    <w:p w14:paraId="2E7EBFEE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nl-NL"/>
        </w:rPr>
      </w:pPr>
    </w:p>
    <w:p w14:paraId="4F95EC78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b/>
          <w:sz w:val="24"/>
          <w:szCs w:val="24"/>
          <w:lang w:val="en-GB" w:eastAsia="nl-NL"/>
        </w:rPr>
        <w:t>AANGEPLAKTE VRAGEN? You can do it, can’t you?</w:t>
      </w:r>
    </w:p>
    <w:p w14:paraId="459D9DB9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</w:p>
    <w:p w14:paraId="4AB88BC9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1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  <w:t>You didn’t live in Liverpool, ……………………….…………?</w:t>
      </w:r>
    </w:p>
    <w:p w14:paraId="24D78619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2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  <w:t>Angela plays football, ……………………….…………?</w:t>
      </w:r>
    </w:p>
    <w:p w14:paraId="7B402C05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3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  <w:t>They like jazz, ……………………….…………?</w:t>
      </w:r>
    </w:p>
    <w:p w14:paraId="67E5ABD5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4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proofErr w:type="spellStart"/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Skola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 xml:space="preserve"> speaks Arabic, ……………………….…………?</w:t>
      </w:r>
    </w:p>
    <w:p w14:paraId="70FDF97F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5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proofErr w:type="spellStart"/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Sév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 xml:space="preserve"> doesn’t work at home, ……………………….…………?</w:t>
      </w:r>
    </w:p>
    <w:p w14:paraId="5A596549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6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  <w:t>I went home last week, ……………………….…………?</w:t>
      </w:r>
    </w:p>
    <w:p w14:paraId="328F8DF1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7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  <w:t>We don’t drink coffee, ……………………….…………?</w:t>
      </w:r>
    </w:p>
    <w:p w14:paraId="48452A05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8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  <w:t>Mara knows Mr Van Rees, ……………………….…………?</w:t>
      </w:r>
    </w:p>
    <w:p w14:paraId="2069E8FF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9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  <w:t>You went skiing last winter, ……………………….…………?</w:t>
      </w:r>
    </w:p>
    <w:p w14:paraId="1A1C36B0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10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  <w:t>You know Cindy, ……………………….…………?</w:t>
      </w:r>
    </w:p>
    <w:p w14:paraId="476AAC51" w14:textId="77777777" w:rsidR="006700D6" w:rsidRPr="006700D6" w:rsidRDefault="00D216A4" w:rsidP="006700D6">
      <w:pPr>
        <w:pStyle w:val="Geenafstand"/>
        <w:rPr>
          <w:rFonts w:ascii="Comic Sans MS" w:hAnsi="Comic Sans MS"/>
          <w:b/>
          <w:sz w:val="24"/>
          <w:szCs w:val="24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br w:type="page"/>
      </w:r>
      <w:r w:rsidR="006700D6" w:rsidRPr="006700D6">
        <w:rPr>
          <w:rFonts w:ascii="Comic Sans MS" w:hAnsi="Comic Sans MS"/>
          <w:b/>
          <w:sz w:val="24"/>
          <w:szCs w:val="24"/>
        </w:rPr>
        <w:lastRenderedPageBreak/>
        <w:t xml:space="preserve">Question tags </w:t>
      </w:r>
    </w:p>
    <w:p w14:paraId="626189F9" w14:textId="77777777" w:rsidR="006700D6" w:rsidRPr="006700D6" w:rsidRDefault="006700D6" w:rsidP="006700D6">
      <w:pPr>
        <w:pStyle w:val="Geenafstand"/>
        <w:rPr>
          <w:rFonts w:ascii="Comic Sans MS" w:hAnsi="Comic Sans MS"/>
          <w:b/>
          <w:sz w:val="24"/>
          <w:szCs w:val="24"/>
        </w:rPr>
      </w:pPr>
    </w:p>
    <w:p w14:paraId="52F6FA89" w14:textId="77777777" w:rsidR="006700D6" w:rsidRPr="006700D6" w:rsidRDefault="006700D6" w:rsidP="006700D6">
      <w:pPr>
        <w:pStyle w:val="Geenafstand"/>
        <w:numPr>
          <w:ilvl w:val="0"/>
          <w:numId w:val="3"/>
        </w:numPr>
        <w:ind w:left="993" w:hanging="633"/>
        <w:rPr>
          <w:rFonts w:ascii="Comic Sans MS" w:hAnsi="Comic Sans MS"/>
          <w:sz w:val="24"/>
          <w:szCs w:val="24"/>
          <w:lang w:val="en-GB"/>
        </w:rPr>
      </w:pPr>
      <w:r w:rsidRPr="006700D6">
        <w:rPr>
          <w:rFonts w:ascii="Comic Sans MS" w:hAnsi="Comic Sans MS"/>
          <w:sz w:val="24"/>
          <w:szCs w:val="24"/>
          <w:lang w:val="en-GB"/>
        </w:rPr>
        <w:t>His parents are on holiday, …</w:t>
      </w:r>
    </w:p>
    <w:p w14:paraId="67F634E1" w14:textId="77777777" w:rsidR="006700D6" w:rsidRPr="006700D6" w:rsidRDefault="006700D6" w:rsidP="006700D6">
      <w:pPr>
        <w:pStyle w:val="Geenafstand"/>
        <w:numPr>
          <w:ilvl w:val="0"/>
          <w:numId w:val="3"/>
        </w:numPr>
        <w:ind w:left="993" w:hanging="633"/>
        <w:rPr>
          <w:rFonts w:ascii="Comic Sans MS" w:hAnsi="Comic Sans MS"/>
          <w:sz w:val="24"/>
          <w:szCs w:val="24"/>
          <w:lang w:val="en-GB"/>
        </w:rPr>
      </w:pPr>
      <w:r w:rsidRPr="006700D6">
        <w:rPr>
          <w:rFonts w:ascii="Comic Sans MS" w:hAnsi="Comic Sans MS"/>
          <w:sz w:val="24"/>
          <w:szCs w:val="24"/>
          <w:lang w:val="en-GB"/>
        </w:rPr>
        <w:t>You call me every day, …</w:t>
      </w:r>
    </w:p>
    <w:p w14:paraId="6B579725" w14:textId="77777777" w:rsidR="006700D6" w:rsidRPr="006700D6" w:rsidRDefault="006700D6" w:rsidP="006700D6">
      <w:pPr>
        <w:pStyle w:val="Geenafstand"/>
        <w:numPr>
          <w:ilvl w:val="0"/>
          <w:numId w:val="3"/>
        </w:numPr>
        <w:ind w:left="993" w:hanging="633"/>
        <w:rPr>
          <w:rFonts w:ascii="Comic Sans MS" w:hAnsi="Comic Sans MS"/>
          <w:sz w:val="24"/>
          <w:szCs w:val="24"/>
          <w:lang w:val="en-GB"/>
        </w:rPr>
      </w:pPr>
      <w:r w:rsidRPr="006700D6">
        <w:rPr>
          <w:rFonts w:ascii="Comic Sans MS" w:hAnsi="Comic Sans MS"/>
          <w:sz w:val="24"/>
          <w:szCs w:val="24"/>
          <w:lang w:val="en-GB"/>
        </w:rPr>
        <w:t>He eats sweets all the time, …</w:t>
      </w:r>
    </w:p>
    <w:p w14:paraId="1A4E4681" w14:textId="77777777" w:rsidR="006700D6" w:rsidRPr="006700D6" w:rsidRDefault="006700D6" w:rsidP="006700D6">
      <w:pPr>
        <w:pStyle w:val="Geenafstand"/>
        <w:numPr>
          <w:ilvl w:val="0"/>
          <w:numId w:val="3"/>
        </w:numPr>
        <w:ind w:left="993" w:hanging="633"/>
        <w:rPr>
          <w:rFonts w:ascii="Comic Sans MS" w:hAnsi="Comic Sans MS"/>
          <w:sz w:val="24"/>
          <w:szCs w:val="24"/>
          <w:lang w:val="en-GB"/>
        </w:rPr>
      </w:pPr>
      <w:r w:rsidRPr="006700D6">
        <w:rPr>
          <w:rFonts w:ascii="Comic Sans MS" w:hAnsi="Comic Sans MS"/>
          <w:sz w:val="24"/>
          <w:szCs w:val="24"/>
          <w:lang w:val="en-GB"/>
        </w:rPr>
        <w:t>She works in an office, …</w:t>
      </w:r>
    </w:p>
    <w:p w14:paraId="47F3713E" w14:textId="77777777" w:rsidR="006700D6" w:rsidRPr="006700D6" w:rsidRDefault="006700D6" w:rsidP="006700D6">
      <w:pPr>
        <w:pStyle w:val="Geenafstand"/>
        <w:numPr>
          <w:ilvl w:val="0"/>
          <w:numId w:val="3"/>
        </w:numPr>
        <w:ind w:left="993" w:hanging="633"/>
        <w:rPr>
          <w:rFonts w:ascii="Comic Sans MS" w:hAnsi="Comic Sans MS"/>
          <w:sz w:val="24"/>
          <w:szCs w:val="24"/>
          <w:lang w:val="en-GB"/>
        </w:rPr>
      </w:pPr>
      <w:r w:rsidRPr="006700D6">
        <w:rPr>
          <w:rFonts w:ascii="Comic Sans MS" w:hAnsi="Comic Sans MS"/>
          <w:sz w:val="24"/>
          <w:szCs w:val="24"/>
          <w:lang w:val="en-GB"/>
        </w:rPr>
        <w:t>I must clean my room, …</w:t>
      </w:r>
    </w:p>
    <w:p w14:paraId="614C4212" w14:textId="77777777" w:rsidR="006700D6" w:rsidRPr="006700D6" w:rsidRDefault="006700D6" w:rsidP="006700D6">
      <w:pPr>
        <w:pStyle w:val="Geenafstand"/>
        <w:numPr>
          <w:ilvl w:val="0"/>
          <w:numId w:val="3"/>
        </w:numPr>
        <w:ind w:left="993" w:hanging="633"/>
        <w:rPr>
          <w:rFonts w:ascii="Comic Sans MS" w:hAnsi="Comic Sans MS"/>
          <w:sz w:val="24"/>
          <w:szCs w:val="24"/>
          <w:lang w:val="en-GB"/>
        </w:rPr>
      </w:pPr>
      <w:r w:rsidRPr="006700D6">
        <w:rPr>
          <w:rFonts w:ascii="Comic Sans MS" w:hAnsi="Comic Sans MS"/>
          <w:sz w:val="24"/>
          <w:szCs w:val="24"/>
          <w:lang w:val="en-GB"/>
        </w:rPr>
        <w:t>It can be a problem, …</w:t>
      </w:r>
    </w:p>
    <w:p w14:paraId="458F919E" w14:textId="77777777" w:rsidR="006700D6" w:rsidRPr="006700D6" w:rsidRDefault="006700D6" w:rsidP="006700D6">
      <w:pPr>
        <w:pStyle w:val="Geenafstand"/>
        <w:numPr>
          <w:ilvl w:val="0"/>
          <w:numId w:val="3"/>
        </w:numPr>
        <w:ind w:left="993" w:hanging="633"/>
        <w:rPr>
          <w:rFonts w:ascii="Comic Sans MS" w:hAnsi="Comic Sans MS"/>
          <w:sz w:val="24"/>
          <w:szCs w:val="24"/>
          <w:lang w:val="en-GB"/>
        </w:rPr>
      </w:pPr>
      <w:r w:rsidRPr="006700D6">
        <w:rPr>
          <w:rFonts w:ascii="Comic Sans MS" w:hAnsi="Comic Sans MS"/>
          <w:sz w:val="24"/>
          <w:szCs w:val="24"/>
          <w:lang w:val="en-GB"/>
        </w:rPr>
        <w:t>I will play tennis, …</w:t>
      </w:r>
    </w:p>
    <w:p w14:paraId="2FD23583" w14:textId="77777777" w:rsidR="006700D6" w:rsidRPr="006700D6" w:rsidRDefault="006700D6" w:rsidP="006700D6">
      <w:pPr>
        <w:pStyle w:val="Geenafstand"/>
        <w:numPr>
          <w:ilvl w:val="0"/>
          <w:numId w:val="3"/>
        </w:numPr>
        <w:ind w:left="993" w:hanging="633"/>
        <w:rPr>
          <w:rFonts w:ascii="Comic Sans MS" w:hAnsi="Comic Sans MS"/>
          <w:sz w:val="24"/>
          <w:szCs w:val="24"/>
          <w:lang w:val="en-GB"/>
        </w:rPr>
      </w:pPr>
      <w:r w:rsidRPr="006700D6">
        <w:rPr>
          <w:rFonts w:ascii="Comic Sans MS" w:hAnsi="Comic Sans MS"/>
          <w:sz w:val="24"/>
          <w:szCs w:val="24"/>
          <w:lang w:val="en-GB"/>
        </w:rPr>
        <w:t>They often buy presents for me, …</w:t>
      </w:r>
    </w:p>
    <w:p w14:paraId="2E5BB7A3" w14:textId="77777777" w:rsidR="006700D6" w:rsidRPr="006700D6" w:rsidRDefault="006700D6" w:rsidP="006700D6">
      <w:pPr>
        <w:pStyle w:val="Geenafstand"/>
        <w:numPr>
          <w:ilvl w:val="0"/>
          <w:numId w:val="3"/>
        </w:numPr>
        <w:ind w:left="993" w:hanging="633"/>
        <w:rPr>
          <w:rFonts w:ascii="Comic Sans MS" w:hAnsi="Comic Sans MS"/>
          <w:sz w:val="24"/>
          <w:szCs w:val="24"/>
          <w:lang w:val="en-GB"/>
        </w:rPr>
      </w:pPr>
      <w:r w:rsidRPr="006700D6">
        <w:rPr>
          <w:rFonts w:ascii="Comic Sans MS" w:hAnsi="Comic Sans MS"/>
          <w:sz w:val="24"/>
          <w:szCs w:val="24"/>
          <w:lang w:val="en-GB"/>
        </w:rPr>
        <w:t>I am waiting for the bus, …</w:t>
      </w:r>
    </w:p>
    <w:p w14:paraId="0FA0A1EA" w14:textId="77777777" w:rsidR="006700D6" w:rsidRPr="006700D6" w:rsidRDefault="006700D6" w:rsidP="006700D6">
      <w:pPr>
        <w:pStyle w:val="Geenafstand"/>
        <w:numPr>
          <w:ilvl w:val="0"/>
          <w:numId w:val="3"/>
        </w:numPr>
        <w:ind w:left="993" w:hanging="633"/>
        <w:rPr>
          <w:rFonts w:ascii="Comic Sans MS" w:hAnsi="Comic Sans MS"/>
          <w:sz w:val="24"/>
          <w:szCs w:val="24"/>
          <w:lang w:val="en-GB"/>
        </w:rPr>
      </w:pPr>
      <w:r w:rsidRPr="006700D6">
        <w:rPr>
          <w:rFonts w:ascii="Comic Sans MS" w:hAnsi="Comic Sans MS"/>
          <w:sz w:val="24"/>
          <w:szCs w:val="24"/>
          <w:lang w:val="en-GB"/>
        </w:rPr>
        <w:t>They have a car, …</w:t>
      </w:r>
    </w:p>
    <w:p w14:paraId="20703C3E" w14:textId="77777777" w:rsidR="006700D6" w:rsidRPr="006700D6" w:rsidRDefault="006700D6" w:rsidP="006700D6">
      <w:pPr>
        <w:pStyle w:val="Geenafstand"/>
        <w:numPr>
          <w:ilvl w:val="0"/>
          <w:numId w:val="3"/>
        </w:numPr>
        <w:ind w:left="993" w:hanging="633"/>
        <w:rPr>
          <w:rFonts w:ascii="Comic Sans MS" w:hAnsi="Comic Sans MS"/>
          <w:sz w:val="24"/>
          <w:szCs w:val="24"/>
          <w:lang w:val="en-GB"/>
        </w:rPr>
      </w:pPr>
      <w:r w:rsidRPr="006700D6">
        <w:rPr>
          <w:rFonts w:ascii="Comic Sans MS" w:hAnsi="Comic Sans MS"/>
          <w:sz w:val="24"/>
          <w:szCs w:val="24"/>
          <w:lang w:val="en-GB"/>
        </w:rPr>
        <w:t>We can’t listen to speed metal, …</w:t>
      </w:r>
    </w:p>
    <w:p w14:paraId="0CC3CCC6" w14:textId="77777777" w:rsidR="006700D6" w:rsidRPr="006700D6" w:rsidRDefault="006700D6" w:rsidP="006700D6">
      <w:pPr>
        <w:pStyle w:val="Geenafstand"/>
        <w:numPr>
          <w:ilvl w:val="0"/>
          <w:numId w:val="3"/>
        </w:numPr>
        <w:ind w:left="993" w:hanging="633"/>
        <w:rPr>
          <w:rFonts w:ascii="Comic Sans MS" w:hAnsi="Comic Sans MS"/>
          <w:sz w:val="24"/>
          <w:szCs w:val="24"/>
          <w:lang w:val="en-GB"/>
        </w:rPr>
      </w:pPr>
      <w:r w:rsidRPr="006700D6">
        <w:rPr>
          <w:rFonts w:ascii="Comic Sans MS" w:hAnsi="Comic Sans MS"/>
          <w:sz w:val="24"/>
          <w:szCs w:val="24"/>
          <w:lang w:val="en-GB"/>
        </w:rPr>
        <w:t>Max’s mother is smart, …</w:t>
      </w:r>
    </w:p>
    <w:p w14:paraId="4E938EE3" w14:textId="77777777" w:rsidR="006700D6" w:rsidRPr="006700D6" w:rsidRDefault="006700D6" w:rsidP="006700D6">
      <w:pPr>
        <w:pStyle w:val="Geenafstand"/>
        <w:numPr>
          <w:ilvl w:val="0"/>
          <w:numId w:val="3"/>
        </w:numPr>
        <w:ind w:left="993" w:hanging="633"/>
        <w:rPr>
          <w:rFonts w:ascii="Comic Sans MS" w:hAnsi="Comic Sans MS"/>
          <w:sz w:val="24"/>
          <w:szCs w:val="24"/>
          <w:lang w:val="en-GB"/>
        </w:rPr>
      </w:pPr>
      <w:r w:rsidRPr="006700D6">
        <w:rPr>
          <w:rFonts w:ascii="Comic Sans MS" w:hAnsi="Comic Sans MS"/>
          <w:sz w:val="24"/>
          <w:szCs w:val="24"/>
          <w:lang w:val="en-GB"/>
        </w:rPr>
        <w:t>The cat goes home, …</w:t>
      </w:r>
    </w:p>
    <w:p w14:paraId="0DDD74D5" w14:textId="77777777" w:rsidR="006700D6" w:rsidRPr="006700D6" w:rsidRDefault="006700D6" w:rsidP="006700D6">
      <w:pPr>
        <w:pStyle w:val="Geenafstand"/>
        <w:numPr>
          <w:ilvl w:val="0"/>
          <w:numId w:val="3"/>
        </w:numPr>
        <w:ind w:left="993" w:hanging="633"/>
        <w:rPr>
          <w:rFonts w:ascii="Comic Sans MS" w:hAnsi="Comic Sans MS"/>
          <w:sz w:val="24"/>
          <w:szCs w:val="24"/>
          <w:lang w:val="en-GB"/>
        </w:rPr>
      </w:pPr>
      <w:r w:rsidRPr="006700D6">
        <w:rPr>
          <w:rFonts w:ascii="Comic Sans MS" w:hAnsi="Comic Sans MS"/>
          <w:sz w:val="24"/>
          <w:szCs w:val="24"/>
          <w:lang w:val="en-GB"/>
        </w:rPr>
        <w:t>The panda lives in the mountains,…</w:t>
      </w:r>
    </w:p>
    <w:p w14:paraId="03D7C51B" w14:textId="77777777" w:rsidR="006700D6" w:rsidRPr="006700D6" w:rsidRDefault="006700D6" w:rsidP="006700D6">
      <w:pPr>
        <w:pStyle w:val="Geenafstand"/>
        <w:numPr>
          <w:ilvl w:val="0"/>
          <w:numId w:val="3"/>
        </w:numPr>
        <w:ind w:left="993" w:hanging="633"/>
        <w:rPr>
          <w:rFonts w:ascii="Comic Sans MS" w:hAnsi="Comic Sans MS"/>
          <w:sz w:val="24"/>
          <w:szCs w:val="24"/>
          <w:lang w:val="en-GB"/>
        </w:rPr>
      </w:pPr>
      <w:r w:rsidRPr="006700D6">
        <w:rPr>
          <w:rFonts w:ascii="Comic Sans MS" w:hAnsi="Comic Sans MS"/>
          <w:sz w:val="24"/>
          <w:szCs w:val="24"/>
          <w:lang w:val="en-GB"/>
        </w:rPr>
        <w:t>She can drive me home, …</w:t>
      </w:r>
    </w:p>
    <w:p w14:paraId="07B1595B" w14:textId="77777777" w:rsidR="006700D6" w:rsidRPr="006700D6" w:rsidRDefault="006700D6" w:rsidP="006700D6">
      <w:pPr>
        <w:pStyle w:val="Geenafstand"/>
        <w:numPr>
          <w:ilvl w:val="0"/>
          <w:numId w:val="3"/>
        </w:numPr>
        <w:ind w:left="993" w:hanging="633"/>
        <w:rPr>
          <w:rFonts w:ascii="Comic Sans MS" w:hAnsi="Comic Sans MS"/>
          <w:sz w:val="24"/>
          <w:szCs w:val="24"/>
          <w:lang w:val="en-GB"/>
        </w:rPr>
      </w:pPr>
      <w:r w:rsidRPr="006700D6">
        <w:rPr>
          <w:rFonts w:ascii="Comic Sans MS" w:hAnsi="Comic Sans MS"/>
          <w:sz w:val="24"/>
          <w:szCs w:val="24"/>
          <w:lang w:val="en-GB"/>
        </w:rPr>
        <w:t>We haven’t got a house, …</w:t>
      </w:r>
    </w:p>
    <w:p w14:paraId="39BDA28B" w14:textId="77777777" w:rsidR="006700D6" w:rsidRPr="006700D6" w:rsidRDefault="006700D6" w:rsidP="006700D6">
      <w:pPr>
        <w:pStyle w:val="Geenafstand"/>
        <w:numPr>
          <w:ilvl w:val="0"/>
          <w:numId w:val="3"/>
        </w:numPr>
        <w:ind w:left="993" w:hanging="633"/>
        <w:rPr>
          <w:rFonts w:ascii="Comic Sans MS" w:hAnsi="Comic Sans MS"/>
          <w:sz w:val="24"/>
          <w:szCs w:val="24"/>
          <w:lang w:val="en-GB"/>
        </w:rPr>
      </w:pPr>
      <w:r w:rsidRPr="006700D6">
        <w:rPr>
          <w:rFonts w:ascii="Comic Sans MS" w:hAnsi="Comic Sans MS"/>
          <w:sz w:val="24"/>
          <w:szCs w:val="24"/>
          <w:lang w:val="en-GB"/>
        </w:rPr>
        <w:t>You don’t do your homework, …</w:t>
      </w:r>
    </w:p>
    <w:p w14:paraId="3B1187F6" w14:textId="77777777" w:rsidR="006700D6" w:rsidRPr="006700D6" w:rsidRDefault="006700D6" w:rsidP="006700D6">
      <w:pPr>
        <w:pStyle w:val="Geenafstand"/>
        <w:numPr>
          <w:ilvl w:val="0"/>
          <w:numId w:val="3"/>
        </w:numPr>
        <w:ind w:left="993" w:hanging="633"/>
        <w:rPr>
          <w:rFonts w:ascii="Comic Sans MS" w:hAnsi="Comic Sans MS"/>
          <w:sz w:val="24"/>
          <w:szCs w:val="24"/>
          <w:lang w:val="en-GB"/>
        </w:rPr>
      </w:pPr>
      <w:r w:rsidRPr="006700D6">
        <w:rPr>
          <w:rFonts w:ascii="Comic Sans MS" w:hAnsi="Comic Sans MS"/>
          <w:sz w:val="24"/>
          <w:szCs w:val="24"/>
          <w:lang w:val="en-GB"/>
        </w:rPr>
        <w:t>Max has got a lot of chores, …</w:t>
      </w:r>
    </w:p>
    <w:p w14:paraId="2A99BD90" w14:textId="77777777" w:rsidR="006700D6" w:rsidRPr="006700D6" w:rsidRDefault="006700D6" w:rsidP="006700D6">
      <w:pPr>
        <w:pStyle w:val="Geenafstand"/>
        <w:numPr>
          <w:ilvl w:val="0"/>
          <w:numId w:val="3"/>
        </w:numPr>
        <w:ind w:left="993" w:hanging="633"/>
        <w:rPr>
          <w:rFonts w:ascii="Comic Sans MS" w:hAnsi="Comic Sans MS"/>
          <w:sz w:val="24"/>
          <w:szCs w:val="24"/>
          <w:lang w:val="en-GB"/>
        </w:rPr>
      </w:pPr>
      <w:r w:rsidRPr="006700D6">
        <w:rPr>
          <w:rFonts w:ascii="Comic Sans MS" w:hAnsi="Comic Sans MS"/>
          <w:sz w:val="24"/>
          <w:szCs w:val="24"/>
          <w:lang w:val="en-GB"/>
        </w:rPr>
        <w:t>Bas is talking, …</w:t>
      </w:r>
    </w:p>
    <w:p w14:paraId="670A04F1" w14:textId="77777777" w:rsidR="006700D6" w:rsidRPr="006700D6" w:rsidRDefault="006700D6" w:rsidP="006700D6">
      <w:pPr>
        <w:pStyle w:val="Geenafstand"/>
        <w:numPr>
          <w:ilvl w:val="0"/>
          <w:numId w:val="3"/>
        </w:numPr>
        <w:ind w:left="993" w:hanging="633"/>
        <w:rPr>
          <w:rFonts w:ascii="Comic Sans MS" w:hAnsi="Comic Sans MS"/>
          <w:sz w:val="24"/>
          <w:szCs w:val="24"/>
          <w:lang w:val="en-GB"/>
        </w:rPr>
      </w:pPr>
      <w:r w:rsidRPr="006700D6">
        <w:rPr>
          <w:rFonts w:ascii="Comic Sans MS" w:hAnsi="Comic Sans MS"/>
          <w:sz w:val="24"/>
          <w:szCs w:val="24"/>
          <w:lang w:val="en-GB"/>
        </w:rPr>
        <w:t>We aren’t bored, …</w:t>
      </w:r>
    </w:p>
    <w:p w14:paraId="066C8445" w14:textId="77777777" w:rsidR="006700D6" w:rsidRPr="006700D6" w:rsidRDefault="006700D6" w:rsidP="006700D6">
      <w:pPr>
        <w:pStyle w:val="Geenafstand"/>
        <w:rPr>
          <w:rFonts w:ascii="Comic Sans MS" w:hAnsi="Comic Sans MS"/>
          <w:sz w:val="24"/>
          <w:szCs w:val="24"/>
          <w:lang w:val="en-GB"/>
        </w:rPr>
      </w:pPr>
    </w:p>
    <w:p w14:paraId="0C1B0211" w14:textId="77777777" w:rsidR="006700D6" w:rsidRPr="006700D6" w:rsidRDefault="006700D6" w:rsidP="006700D6">
      <w:pPr>
        <w:rPr>
          <w:rFonts w:ascii="Comic Sans MS" w:hAnsi="Comic Sans MS"/>
          <w:sz w:val="24"/>
          <w:szCs w:val="24"/>
        </w:rPr>
      </w:pPr>
    </w:p>
    <w:p w14:paraId="032B0618" w14:textId="77777777" w:rsidR="006700D6" w:rsidRPr="006700D6" w:rsidRDefault="006700D6">
      <w:pPr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6700D6">
        <w:rPr>
          <w:rFonts w:ascii="Comic Sans MS" w:eastAsia="Times New Roman" w:hAnsi="Comic Sans MS" w:cs="Arial"/>
          <w:sz w:val="24"/>
          <w:szCs w:val="24"/>
          <w:lang w:val="en-GB" w:eastAsia="nl-NL"/>
        </w:rPr>
        <w:br w:type="page"/>
      </w:r>
    </w:p>
    <w:p w14:paraId="249577E0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b/>
          <w:sz w:val="24"/>
          <w:szCs w:val="24"/>
          <w:lang w:val="en-GB" w:eastAsia="nl-NL"/>
        </w:rPr>
        <w:lastRenderedPageBreak/>
        <w:t>AANGEPLAKTE VRAGEN Answers</w:t>
      </w:r>
    </w:p>
    <w:p w14:paraId="152485DA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</w:p>
    <w:p w14:paraId="352FAC86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11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  <w:t>You didn’t live in Liverpool, did you?</w:t>
      </w:r>
    </w:p>
    <w:p w14:paraId="00FA7098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12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  <w:t>Angela plays football, doesn’t she?</w:t>
      </w:r>
    </w:p>
    <w:p w14:paraId="22BE1784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13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  <w:t>They like jazz, don’t they?</w:t>
      </w:r>
    </w:p>
    <w:p w14:paraId="7198E171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14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proofErr w:type="spellStart"/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Skola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 xml:space="preserve"> speaks Arabic, doesn’t she?</w:t>
      </w:r>
    </w:p>
    <w:p w14:paraId="110DA420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15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</w:r>
      <w:proofErr w:type="spellStart"/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Sév</w:t>
      </w:r>
      <w:proofErr w:type="spellEnd"/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 xml:space="preserve"> doesn’t work at home, does he?</w:t>
      </w:r>
    </w:p>
    <w:p w14:paraId="535E296E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16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  <w:t>I went home last week, didn’t I?</w:t>
      </w:r>
    </w:p>
    <w:p w14:paraId="5E683794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17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  <w:t>We don’t drink coffee, do we?</w:t>
      </w:r>
    </w:p>
    <w:p w14:paraId="5F2901B4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18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  <w:t>Mara knows Mr Van Rees, doesn’t she?</w:t>
      </w:r>
    </w:p>
    <w:p w14:paraId="43334788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19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  <w:t>You went skiing last winter, didn’t you?</w:t>
      </w:r>
    </w:p>
    <w:p w14:paraId="214C10E3" w14:textId="77777777" w:rsidR="00D216A4" w:rsidRPr="00D216A4" w:rsidRDefault="00D216A4" w:rsidP="00D216A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 w:eastAsia="nl-NL"/>
        </w:rPr>
      </w:pP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>20</w:t>
      </w:r>
      <w:r w:rsidRPr="00D216A4">
        <w:rPr>
          <w:rFonts w:ascii="Comic Sans MS" w:eastAsia="Times New Roman" w:hAnsi="Comic Sans MS" w:cs="Arial"/>
          <w:sz w:val="24"/>
          <w:szCs w:val="24"/>
          <w:lang w:val="en-GB" w:eastAsia="nl-NL"/>
        </w:rPr>
        <w:tab/>
        <w:t>You know Cindy, don’t you?</w:t>
      </w:r>
    </w:p>
    <w:p w14:paraId="7E309E31" w14:textId="77777777" w:rsidR="00461D2B" w:rsidRDefault="00461D2B">
      <w:pPr>
        <w:rPr>
          <w:lang w:val="en-GB"/>
        </w:rPr>
      </w:pPr>
      <w:r>
        <w:rPr>
          <w:lang w:val="en-GB"/>
        </w:rPr>
        <w:br w:type="page"/>
      </w:r>
    </w:p>
    <w:p w14:paraId="2A31B3D1" w14:textId="77777777" w:rsidR="00461D2B" w:rsidRPr="00461D2B" w:rsidRDefault="00461D2B" w:rsidP="0046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61D2B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lastRenderedPageBreak/>
        <w:t xml:space="preserve">Online oefeningen Question Tags (± 5 min.). Weet je niet meer hoe het moet? Klik op 'show </w:t>
      </w:r>
      <w:proofErr w:type="spellStart"/>
      <w:r w:rsidRPr="00461D2B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example</w:t>
      </w:r>
      <w:proofErr w:type="spellEnd"/>
      <w:r w:rsidRPr="00461D2B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' bij de oefening.</w:t>
      </w:r>
    </w:p>
    <w:p w14:paraId="4FCC0FB3" w14:textId="77777777" w:rsidR="00461D2B" w:rsidRPr="00461D2B" w:rsidRDefault="00461D2B" w:rsidP="00461D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0" w:tgtFrame="_blank" w:history="1">
        <w:r w:rsidRPr="00461D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Oefening Question Tags</w:t>
        </w:r>
      </w:hyperlink>
    </w:p>
    <w:p w14:paraId="62831766" w14:textId="77777777" w:rsidR="00461D2B" w:rsidRPr="00461D2B" w:rsidRDefault="00461D2B" w:rsidP="00461D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1" w:tgtFrame="_blank" w:history="1">
        <w:r w:rsidRPr="00461D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Oefening Question Tags</w:t>
        </w:r>
      </w:hyperlink>
    </w:p>
    <w:p w14:paraId="5A2587EF" w14:textId="77777777" w:rsidR="00461D2B" w:rsidRPr="00461D2B" w:rsidRDefault="00461D2B" w:rsidP="00461D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2" w:tgtFrame="_blank" w:history="1">
        <w:r w:rsidRPr="00461D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Oefening Question Tags</w:t>
        </w:r>
      </w:hyperlink>
    </w:p>
    <w:p w14:paraId="6CDCBA88" w14:textId="77777777" w:rsidR="00461D2B" w:rsidRPr="00461D2B" w:rsidRDefault="00461D2B" w:rsidP="00461D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3" w:tgtFrame="_blank" w:history="1">
        <w:r w:rsidRPr="00461D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Oefening </w:t>
        </w:r>
        <w:proofErr w:type="spellStart"/>
        <w:r w:rsidRPr="00461D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Questions</w:t>
        </w:r>
        <w:proofErr w:type="spellEnd"/>
        <w:r w:rsidRPr="00461D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Tags</w:t>
        </w:r>
      </w:hyperlink>
    </w:p>
    <w:p w14:paraId="6AECE405" w14:textId="77777777" w:rsidR="007A1785" w:rsidRPr="00D216A4" w:rsidRDefault="007A1785">
      <w:pPr>
        <w:rPr>
          <w:lang w:val="en-GB"/>
        </w:rPr>
      </w:pPr>
      <w:bookmarkStart w:id="0" w:name="_GoBack"/>
      <w:bookmarkEnd w:id="0"/>
    </w:p>
    <w:sectPr w:rsidR="007A1785" w:rsidRPr="00D216A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5250E" w14:textId="77777777" w:rsidR="005F4A3A" w:rsidRDefault="005F4A3A" w:rsidP="00D216A4">
      <w:pPr>
        <w:spacing w:after="0" w:line="240" w:lineRule="auto"/>
      </w:pPr>
      <w:r>
        <w:separator/>
      </w:r>
    </w:p>
  </w:endnote>
  <w:endnote w:type="continuationSeparator" w:id="0">
    <w:p w14:paraId="0D04B9B0" w14:textId="77777777" w:rsidR="005F4A3A" w:rsidRDefault="005F4A3A" w:rsidP="00D2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8A375" w14:textId="77777777" w:rsidR="005F4A3A" w:rsidRDefault="005F4A3A" w:rsidP="00D216A4">
      <w:pPr>
        <w:spacing w:after="0" w:line="240" w:lineRule="auto"/>
      </w:pPr>
      <w:r>
        <w:separator/>
      </w:r>
    </w:p>
  </w:footnote>
  <w:footnote w:type="continuationSeparator" w:id="0">
    <w:p w14:paraId="108041C5" w14:textId="77777777" w:rsidR="005F4A3A" w:rsidRDefault="005F4A3A" w:rsidP="00D21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0F732" w14:textId="77777777" w:rsidR="00400421" w:rsidRPr="00D216A4" w:rsidRDefault="00D216A4" w:rsidP="00400421">
    <w:pPr>
      <w:pStyle w:val="Koptekst"/>
      <w:rPr>
        <w:b/>
        <w:bCs/>
        <w:color w:val="7F7F7F" w:themeColor="text1" w:themeTint="80"/>
        <w:sz w:val="96"/>
        <w:szCs w:val="96"/>
      </w:rPr>
    </w:pPr>
    <w:r w:rsidRPr="00D216A4">
      <w:rPr>
        <w:b/>
        <w:bCs/>
        <w:color w:val="7F7F7F" w:themeColor="text1" w:themeTint="80"/>
        <w:sz w:val="96"/>
        <w:szCs w:val="96"/>
      </w:rPr>
      <w:t>QUESTION TAGS</w:t>
    </w:r>
  </w:p>
  <w:p w14:paraId="2E37F6D5" w14:textId="77777777" w:rsidR="00400421" w:rsidRPr="00400421" w:rsidRDefault="00461D2B" w:rsidP="0040042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4476A"/>
    <w:multiLevelType w:val="hybridMultilevel"/>
    <w:tmpl w:val="C46C10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F1C39"/>
    <w:multiLevelType w:val="hybridMultilevel"/>
    <w:tmpl w:val="F7E2262E"/>
    <w:lvl w:ilvl="0" w:tplc="87346A0E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623EC"/>
    <w:multiLevelType w:val="hybridMultilevel"/>
    <w:tmpl w:val="F1CE2176"/>
    <w:lvl w:ilvl="0" w:tplc="0AEA2AA8">
      <w:start w:val="4"/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4113F0A"/>
    <w:multiLevelType w:val="multilevel"/>
    <w:tmpl w:val="4678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4"/>
    <w:rsid w:val="00461D2B"/>
    <w:rsid w:val="005F4A3A"/>
    <w:rsid w:val="006700D6"/>
    <w:rsid w:val="007A1785"/>
    <w:rsid w:val="00D2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E6C6"/>
  <w15:docId w15:val="{17B95199-259F-4A2F-98C5-CC99C994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216A4"/>
    <w:pPr>
      <w:tabs>
        <w:tab w:val="center" w:pos="4536"/>
        <w:tab w:val="right" w:pos="9072"/>
      </w:tabs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D216A4"/>
    <w:rPr>
      <w:rFonts w:ascii="Comic Sans MS" w:eastAsia="Times New Roman" w:hAnsi="Comic Sans MS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21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16A4"/>
  </w:style>
  <w:style w:type="paragraph" w:styleId="Geenafstand">
    <w:name w:val="No Spacing"/>
    <w:uiPriority w:val="1"/>
    <w:qFormat/>
    <w:rsid w:val="00670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nglisch-hilfen.de/en/complex_tests/question_tags/index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nglisch-hilfen.de/en/exercises/questions/question_tags3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glisch-hilfen.de/en/exercises/questions/question_tags2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nglisch-hilfen.de/en/exercises/questions/question_tags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627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Irène van Lierop</cp:lastModifiedBy>
  <cp:revision>2</cp:revision>
  <dcterms:created xsi:type="dcterms:W3CDTF">2018-06-01T14:10:00Z</dcterms:created>
  <dcterms:modified xsi:type="dcterms:W3CDTF">2018-06-01T14:10:00Z</dcterms:modified>
</cp:coreProperties>
</file>